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8A3C2" w14:textId="77777777" w:rsidR="001179BA" w:rsidRPr="003D0779" w:rsidRDefault="001179BA" w:rsidP="00D801FC">
      <w:pPr>
        <w:pStyle w:val="SemEspaamento"/>
      </w:pPr>
    </w:p>
    <w:p w14:paraId="366F250A" w14:textId="1D47D5E7" w:rsidR="003C6496" w:rsidRPr="003F3087" w:rsidRDefault="00B52FAD" w:rsidP="003C649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F3087">
        <w:rPr>
          <w:rFonts w:ascii="Arial" w:hAnsi="Arial" w:cs="Arial"/>
          <w:b/>
          <w:sz w:val="24"/>
          <w:szCs w:val="24"/>
        </w:rPr>
        <w:t xml:space="preserve">R E Q U E R I M E N T O   Nº. </w:t>
      </w:r>
      <w:r>
        <w:rPr>
          <w:rFonts w:ascii="Arial" w:hAnsi="Arial" w:cs="Arial"/>
          <w:b/>
          <w:sz w:val="24"/>
          <w:szCs w:val="24"/>
          <w:u w:val="single"/>
        </w:rPr>
        <w:t>109</w:t>
      </w:r>
    </w:p>
    <w:p w14:paraId="60ECC91F" w14:textId="2DE100B1" w:rsidR="003C6496" w:rsidRPr="003F3087" w:rsidRDefault="00B52FAD" w:rsidP="003C6496">
      <w:pPr>
        <w:jc w:val="center"/>
        <w:rPr>
          <w:rFonts w:ascii="Arial" w:hAnsi="Arial" w:cs="Arial"/>
          <w:sz w:val="24"/>
          <w:szCs w:val="24"/>
        </w:rPr>
      </w:pPr>
      <w:r w:rsidRPr="003F3087"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Pr="003F3087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3F3087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6EC97F4" w14:textId="77777777" w:rsidR="003C6496" w:rsidRPr="003F3087" w:rsidRDefault="00B52FAD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3F3087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D8E68D8" w14:textId="77777777" w:rsidR="002C1C31" w:rsidRPr="003F3087" w:rsidRDefault="002C1C31" w:rsidP="006A6030">
      <w:pPr>
        <w:spacing w:after="0"/>
        <w:rPr>
          <w:rFonts w:ascii="Arial" w:hAnsi="Arial" w:cs="Arial"/>
          <w:sz w:val="24"/>
          <w:szCs w:val="24"/>
        </w:rPr>
      </w:pPr>
    </w:p>
    <w:p w14:paraId="737005C9" w14:textId="77777777" w:rsidR="00402F58" w:rsidRPr="003F3087" w:rsidRDefault="00402F58" w:rsidP="006A6030">
      <w:pPr>
        <w:spacing w:after="0"/>
        <w:rPr>
          <w:rFonts w:ascii="Arial" w:hAnsi="Arial" w:cs="Arial"/>
          <w:sz w:val="24"/>
          <w:szCs w:val="24"/>
        </w:rPr>
      </w:pPr>
    </w:p>
    <w:p w14:paraId="2B9AD879" w14:textId="77777777" w:rsidR="00402F58" w:rsidRDefault="00402F58" w:rsidP="006A6030">
      <w:pPr>
        <w:spacing w:after="0"/>
        <w:rPr>
          <w:rFonts w:ascii="Arial" w:hAnsi="Arial" w:cs="Arial"/>
          <w:sz w:val="24"/>
          <w:szCs w:val="24"/>
        </w:rPr>
      </w:pPr>
    </w:p>
    <w:p w14:paraId="6E6F5586" w14:textId="77777777" w:rsidR="003F3087" w:rsidRPr="003F3087" w:rsidRDefault="003F3087" w:rsidP="006A6030">
      <w:pPr>
        <w:spacing w:after="0"/>
        <w:rPr>
          <w:rFonts w:ascii="Arial" w:hAnsi="Arial" w:cs="Arial"/>
          <w:sz w:val="24"/>
          <w:szCs w:val="24"/>
        </w:rPr>
      </w:pPr>
    </w:p>
    <w:p w14:paraId="6D781956" w14:textId="14D1B241" w:rsidR="00177AA8" w:rsidRDefault="00B52FAD" w:rsidP="00177AA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77AA8">
        <w:rPr>
          <w:rFonts w:ascii="Arial" w:hAnsi="Arial" w:cs="Arial"/>
          <w:sz w:val="24"/>
          <w:szCs w:val="24"/>
        </w:rPr>
        <w:t>Foi amplamente noticiado pela imprensa brasileira que</w:t>
      </w:r>
      <w:r>
        <w:rPr>
          <w:rFonts w:ascii="Arial" w:hAnsi="Arial" w:cs="Arial"/>
          <w:sz w:val="24"/>
          <w:szCs w:val="24"/>
        </w:rPr>
        <w:t xml:space="preserve"> </w:t>
      </w:r>
      <w:r w:rsidRPr="00177AA8">
        <w:rPr>
          <w:rFonts w:ascii="Arial" w:hAnsi="Arial" w:cs="Arial"/>
          <w:sz w:val="24"/>
          <w:szCs w:val="24"/>
        </w:rPr>
        <w:t xml:space="preserve">o Supremo Tribunal Federal (STF) decidiu em 23 de </w:t>
      </w:r>
      <w:r>
        <w:rPr>
          <w:rFonts w:ascii="Arial" w:hAnsi="Arial" w:cs="Arial"/>
          <w:sz w:val="24"/>
          <w:szCs w:val="24"/>
        </w:rPr>
        <w:t>f</w:t>
      </w:r>
      <w:r w:rsidRPr="00177AA8">
        <w:rPr>
          <w:rFonts w:ascii="Arial" w:hAnsi="Arial" w:cs="Arial"/>
          <w:sz w:val="24"/>
          <w:szCs w:val="24"/>
        </w:rPr>
        <w:t xml:space="preserve">evereiro que estados e municípios poderão comprar e fornecer à população vacinas contra a </w:t>
      </w:r>
      <w:r>
        <w:rPr>
          <w:rFonts w:ascii="Arial" w:hAnsi="Arial" w:cs="Arial"/>
          <w:sz w:val="24"/>
          <w:szCs w:val="24"/>
        </w:rPr>
        <w:t>C</w:t>
      </w:r>
      <w:r w:rsidRPr="00177AA8">
        <w:rPr>
          <w:rFonts w:ascii="Arial" w:hAnsi="Arial" w:cs="Arial"/>
          <w:sz w:val="24"/>
          <w:szCs w:val="24"/>
        </w:rPr>
        <w:t xml:space="preserve">ovid-19. </w:t>
      </w:r>
    </w:p>
    <w:p w14:paraId="1474B8F4" w14:textId="22863717" w:rsidR="00177AA8" w:rsidRPr="00177AA8" w:rsidRDefault="00B52FAD" w:rsidP="00177AA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77AA8">
        <w:rPr>
          <w:rFonts w:ascii="Arial" w:hAnsi="Arial" w:cs="Arial"/>
          <w:sz w:val="24"/>
          <w:szCs w:val="24"/>
        </w:rPr>
        <w:t>A medida foi autorizada apenas em caso de descumprimento</w:t>
      </w:r>
      <w:r>
        <w:rPr>
          <w:rFonts w:ascii="Arial" w:hAnsi="Arial" w:cs="Arial"/>
          <w:sz w:val="24"/>
          <w:szCs w:val="24"/>
        </w:rPr>
        <w:t xml:space="preserve"> </w:t>
      </w:r>
      <w:r w:rsidRPr="00177AA8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177AA8">
        <w:rPr>
          <w:rFonts w:ascii="Arial" w:hAnsi="Arial" w:cs="Arial"/>
          <w:sz w:val="24"/>
          <w:szCs w:val="24"/>
        </w:rPr>
        <w:t xml:space="preserve">Plano Nacional de Vacinação pelo </w:t>
      </w:r>
      <w:r>
        <w:rPr>
          <w:rFonts w:ascii="Arial" w:hAnsi="Arial" w:cs="Arial"/>
          <w:sz w:val="24"/>
          <w:szCs w:val="24"/>
        </w:rPr>
        <w:t>G</w:t>
      </w:r>
      <w:r w:rsidRPr="00177AA8">
        <w:rPr>
          <w:rFonts w:ascii="Arial" w:hAnsi="Arial" w:cs="Arial"/>
          <w:sz w:val="24"/>
          <w:szCs w:val="24"/>
        </w:rPr>
        <w:t xml:space="preserve">overno </w:t>
      </w:r>
      <w:r>
        <w:rPr>
          <w:rFonts w:ascii="Arial" w:hAnsi="Arial" w:cs="Arial"/>
          <w:sz w:val="24"/>
          <w:szCs w:val="24"/>
        </w:rPr>
        <w:t>F</w:t>
      </w:r>
      <w:r w:rsidRPr="00177AA8">
        <w:rPr>
          <w:rFonts w:ascii="Arial" w:hAnsi="Arial" w:cs="Arial"/>
          <w:sz w:val="24"/>
          <w:szCs w:val="24"/>
        </w:rPr>
        <w:t>ederal ou de insuficiência de doses previstas para im</w:t>
      </w:r>
      <w:r w:rsidRPr="00177AA8">
        <w:rPr>
          <w:rFonts w:ascii="Arial" w:hAnsi="Arial" w:cs="Arial"/>
          <w:sz w:val="24"/>
          <w:szCs w:val="24"/>
        </w:rPr>
        <w:t xml:space="preserve">unizar a população. </w:t>
      </w:r>
    </w:p>
    <w:p w14:paraId="52573C5E" w14:textId="078A2F69" w:rsidR="00177AA8" w:rsidRPr="00177AA8" w:rsidRDefault="00B52FAD" w:rsidP="00177AA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77AA8">
        <w:rPr>
          <w:rFonts w:ascii="Arial" w:hAnsi="Arial" w:cs="Arial"/>
          <w:sz w:val="24"/>
          <w:szCs w:val="24"/>
        </w:rPr>
        <w:t>A liberação também vale para os casos em que a Agência</w:t>
      </w:r>
      <w:r>
        <w:rPr>
          <w:rFonts w:ascii="Arial" w:hAnsi="Arial" w:cs="Arial"/>
          <w:sz w:val="24"/>
          <w:szCs w:val="24"/>
        </w:rPr>
        <w:t xml:space="preserve"> </w:t>
      </w:r>
      <w:r w:rsidRPr="00177AA8">
        <w:rPr>
          <w:rFonts w:ascii="Arial" w:hAnsi="Arial" w:cs="Arial"/>
          <w:sz w:val="24"/>
          <w:szCs w:val="24"/>
        </w:rPr>
        <w:t>Nacional de Vigilância Sanitária (Anvisa) não conceda autorização em 72 horas para uso de imunizantes aprovados por agências reguladoras de outros países.</w:t>
      </w:r>
    </w:p>
    <w:p w14:paraId="46A13AAD" w14:textId="2B78BE37" w:rsidR="00177AA8" w:rsidRPr="00177AA8" w:rsidRDefault="00B52FAD" w:rsidP="00177AA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77AA8">
        <w:rPr>
          <w:rFonts w:ascii="Arial" w:hAnsi="Arial" w:cs="Arial"/>
          <w:sz w:val="24"/>
          <w:szCs w:val="24"/>
        </w:rPr>
        <w:t>Não há como negar que a v</w:t>
      </w:r>
      <w:r w:rsidRPr="00177AA8">
        <w:rPr>
          <w:rFonts w:ascii="Arial" w:hAnsi="Arial" w:cs="Arial"/>
          <w:sz w:val="24"/>
          <w:szCs w:val="24"/>
        </w:rPr>
        <w:t>acina é a principal esperança para</w:t>
      </w:r>
      <w:r>
        <w:rPr>
          <w:rFonts w:ascii="Arial" w:hAnsi="Arial" w:cs="Arial"/>
          <w:sz w:val="24"/>
          <w:szCs w:val="24"/>
        </w:rPr>
        <w:t xml:space="preserve"> </w:t>
      </w:r>
      <w:r w:rsidRPr="00177AA8">
        <w:rPr>
          <w:rFonts w:ascii="Arial" w:hAnsi="Arial" w:cs="Arial"/>
          <w:sz w:val="24"/>
          <w:szCs w:val="24"/>
        </w:rPr>
        <w:t>conter a disseminação do Coronavírus e proteger de forma individual e coletiva a nossa população.</w:t>
      </w:r>
    </w:p>
    <w:p w14:paraId="7AC1F859" w14:textId="34567279" w:rsidR="00177AA8" w:rsidRPr="00177AA8" w:rsidRDefault="00B52FAD" w:rsidP="00177AA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77AA8">
        <w:rPr>
          <w:rFonts w:ascii="Arial" w:hAnsi="Arial" w:cs="Arial"/>
          <w:sz w:val="24"/>
          <w:szCs w:val="24"/>
        </w:rPr>
        <w:t>Apesar do Governo Estadual ter divulgado um calendário de</w:t>
      </w:r>
      <w:r>
        <w:rPr>
          <w:rFonts w:ascii="Arial" w:hAnsi="Arial" w:cs="Arial"/>
          <w:sz w:val="24"/>
          <w:szCs w:val="24"/>
        </w:rPr>
        <w:t xml:space="preserve"> </w:t>
      </w:r>
      <w:r w:rsidRPr="00177AA8">
        <w:rPr>
          <w:rFonts w:ascii="Arial" w:hAnsi="Arial" w:cs="Arial"/>
          <w:sz w:val="24"/>
          <w:szCs w:val="24"/>
        </w:rPr>
        <w:t>vacinação, temos visto, nos últimos dias, um atraso na distribuiç</w:t>
      </w:r>
      <w:r w:rsidRPr="00177AA8">
        <w:rPr>
          <w:rFonts w:ascii="Arial" w:hAnsi="Arial" w:cs="Arial"/>
          <w:sz w:val="24"/>
          <w:szCs w:val="24"/>
        </w:rPr>
        <w:t>ão de vacinas.</w:t>
      </w:r>
    </w:p>
    <w:p w14:paraId="7C333FFE" w14:textId="6CE71F24" w:rsidR="00177AA8" w:rsidRPr="00177AA8" w:rsidRDefault="00B52FAD" w:rsidP="00177AA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77AA8">
        <w:rPr>
          <w:rFonts w:ascii="Arial" w:hAnsi="Arial" w:cs="Arial"/>
          <w:sz w:val="24"/>
          <w:szCs w:val="24"/>
        </w:rPr>
        <w:t>Assim como o Poder Executivo, temos recebido diversos pedidos</w:t>
      </w:r>
      <w:r>
        <w:rPr>
          <w:rFonts w:ascii="Arial" w:hAnsi="Arial" w:cs="Arial"/>
          <w:sz w:val="24"/>
          <w:szCs w:val="24"/>
        </w:rPr>
        <w:t xml:space="preserve"> </w:t>
      </w:r>
      <w:r w:rsidRPr="00177AA8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p</w:t>
      </w:r>
      <w:r w:rsidRPr="00177AA8">
        <w:rPr>
          <w:rFonts w:ascii="Arial" w:hAnsi="Arial" w:cs="Arial"/>
          <w:sz w:val="24"/>
          <w:szCs w:val="24"/>
        </w:rPr>
        <w:t xml:space="preserve">rofissionais </w:t>
      </w:r>
      <w:r>
        <w:rPr>
          <w:rFonts w:ascii="Arial" w:hAnsi="Arial" w:cs="Arial"/>
          <w:sz w:val="24"/>
          <w:szCs w:val="24"/>
        </w:rPr>
        <w:t>a</w:t>
      </w:r>
      <w:r w:rsidRPr="00177AA8">
        <w:rPr>
          <w:rFonts w:ascii="Arial" w:hAnsi="Arial" w:cs="Arial"/>
          <w:sz w:val="24"/>
          <w:szCs w:val="24"/>
        </w:rPr>
        <w:t xml:space="preserve">utônomos de </w:t>
      </w:r>
      <w:r>
        <w:rPr>
          <w:rFonts w:ascii="Arial" w:hAnsi="Arial" w:cs="Arial"/>
          <w:sz w:val="24"/>
          <w:szCs w:val="24"/>
        </w:rPr>
        <w:t>s</w:t>
      </w:r>
      <w:r w:rsidRPr="00177AA8">
        <w:rPr>
          <w:rFonts w:ascii="Arial" w:hAnsi="Arial" w:cs="Arial"/>
          <w:sz w:val="24"/>
          <w:szCs w:val="24"/>
        </w:rPr>
        <w:t xml:space="preserve">aúde, </w:t>
      </w:r>
      <w:r>
        <w:rPr>
          <w:rFonts w:ascii="Arial" w:hAnsi="Arial" w:cs="Arial"/>
          <w:sz w:val="24"/>
          <w:szCs w:val="24"/>
        </w:rPr>
        <w:t>t</w:t>
      </w:r>
      <w:r w:rsidRPr="00177AA8">
        <w:rPr>
          <w:rFonts w:ascii="Arial" w:hAnsi="Arial" w:cs="Arial"/>
          <w:sz w:val="24"/>
          <w:szCs w:val="24"/>
        </w:rPr>
        <w:t xml:space="preserve">rabalhadores de </w:t>
      </w:r>
      <w:r>
        <w:rPr>
          <w:rFonts w:ascii="Arial" w:hAnsi="Arial" w:cs="Arial"/>
          <w:sz w:val="24"/>
          <w:szCs w:val="24"/>
        </w:rPr>
        <w:t>s</w:t>
      </w:r>
      <w:r w:rsidRPr="00177AA8">
        <w:rPr>
          <w:rFonts w:ascii="Arial" w:hAnsi="Arial" w:cs="Arial"/>
          <w:sz w:val="24"/>
          <w:szCs w:val="24"/>
        </w:rPr>
        <w:t xml:space="preserve">upermercados, </w:t>
      </w:r>
      <w:r>
        <w:rPr>
          <w:rFonts w:ascii="Arial" w:hAnsi="Arial" w:cs="Arial"/>
          <w:sz w:val="24"/>
          <w:szCs w:val="24"/>
        </w:rPr>
        <w:t>p</w:t>
      </w:r>
      <w:r w:rsidRPr="00177AA8">
        <w:rPr>
          <w:rFonts w:ascii="Arial" w:hAnsi="Arial" w:cs="Arial"/>
          <w:sz w:val="24"/>
          <w:szCs w:val="24"/>
        </w:rPr>
        <w:t>rofessores, e demais categorias, solicitando prioridade.</w:t>
      </w:r>
    </w:p>
    <w:p w14:paraId="0B542AE9" w14:textId="69170EB0" w:rsidR="00177AA8" w:rsidRPr="003F3087" w:rsidRDefault="00B52FAD" w:rsidP="00B52FA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77AA8">
        <w:rPr>
          <w:rFonts w:ascii="Arial" w:hAnsi="Arial" w:cs="Arial"/>
          <w:sz w:val="24"/>
          <w:szCs w:val="24"/>
        </w:rPr>
        <w:t xml:space="preserve">Com a </w:t>
      </w:r>
      <w:r>
        <w:rPr>
          <w:rFonts w:ascii="Arial" w:hAnsi="Arial" w:cs="Arial"/>
          <w:sz w:val="24"/>
          <w:szCs w:val="24"/>
        </w:rPr>
        <w:t>d</w:t>
      </w:r>
      <w:r w:rsidRPr="00177AA8">
        <w:rPr>
          <w:rFonts w:ascii="Arial" w:hAnsi="Arial" w:cs="Arial"/>
          <w:sz w:val="24"/>
          <w:szCs w:val="24"/>
        </w:rPr>
        <w:t>ecisão do STF, os municípios poderão negociar</w:t>
      </w:r>
      <w:r>
        <w:rPr>
          <w:rFonts w:ascii="Arial" w:hAnsi="Arial" w:cs="Arial"/>
          <w:sz w:val="24"/>
          <w:szCs w:val="24"/>
        </w:rPr>
        <w:t xml:space="preserve"> </w:t>
      </w:r>
      <w:r w:rsidRPr="00177AA8">
        <w:rPr>
          <w:rFonts w:ascii="Arial" w:hAnsi="Arial" w:cs="Arial"/>
          <w:sz w:val="24"/>
          <w:szCs w:val="24"/>
        </w:rPr>
        <w:t>diretamente com os Laboratórios.</w:t>
      </w:r>
    </w:p>
    <w:p w14:paraId="4128A503" w14:textId="08E0F7AB" w:rsidR="00177AA8" w:rsidRDefault="00B52FAD" w:rsidP="00177AA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F3087">
        <w:rPr>
          <w:rFonts w:ascii="Arial" w:hAnsi="Arial" w:cs="Arial"/>
          <w:sz w:val="24"/>
          <w:szCs w:val="24"/>
        </w:rPr>
        <w:t xml:space="preserve">Diante do exposto, </w:t>
      </w:r>
      <w:r w:rsidRPr="003F3087">
        <w:rPr>
          <w:rFonts w:ascii="Arial" w:hAnsi="Arial" w:cs="Arial"/>
          <w:b/>
          <w:sz w:val="24"/>
          <w:szCs w:val="24"/>
        </w:rPr>
        <w:t>REQUEREMOS</w:t>
      </w:r>
      <w:r w:rsidRPr="003F3087">
        <w:rPr>
          <w:rFonts w:ascii="Arial" w:hAnsi="Arial" w:cs="Arial"/>
          <w:sz w:val="24"/>
          <w:szCs w:val="24"/>
        </w:rPr>
        <w:t>, depois de cumpridas as</w:t>
      </w:r>
      <w:r w:rsidR="00F22245" w:rsidRPr="003F3087">
        <w:rPr>
          <w:rFonts w:ascii="Arial" w:hAnsi="Arial" w:cs="Arial"/>
          <w:sz w:val="24"/>
          <w:szCs w:val="24"/>
        </w:rPr>
        <w:t xml:space="preserve"> </w:t>
      </w:r>
      <w:r w:rsidRPr="003F3087">
        <w:rPr>
          <w:rFonts w:ascii="Arial" w:hAnsi="Arial" w:cs="Arial"/>
          <w:sz w:val="24"/>
          <w:szCs w:val="24"/>
        </w:rPr>
        <w:t xml:space="preserve">formalidades regimentais, ouvido o Plenário, seja oficiado ao </w:t>
      </w:r>
      <w:r w:rsidRPr="00177AA8">
        <w:rPr>
          <w:rFonts w:ascii="Arial" w:hAnsi="Arial" w:cs="Arial"/>
          <w:sz w:val="24"/>
          <w:szCs w:val="24"/>
        </w:rPr>
        <w:t>Secretário</w:t>
      </w:r>
      <w:r>
        <w:rPr>
          <w:rFonts w:ascii="Arial" w:hAnsi="Arial" w:cs="Arial"/>
          <w:sz w:val="24"/>
          <w:szCs w:val="24"/>
        </w:rPr>
        <w:t xml:space="preserve"> </w:t>
      </w:r>
      <w:r w:rsidRPr="00177AA8">
        <w:rPr>
          <w:rFonts w:ascii="Arial" w:hAnsi="Arial" w:cs="Arial"/>
          <w:sz w:val="24"/>
          <w:szCs w:val="24"/>
        </w:rPr>
        <w:t xml:space="preserve">de Saúde, </w:t>
      </w:r>
      <w:r w:rsidRPr="00177AA8">
        <w:rPr>
          <w:rFonts w:ascii="Arial" w:hAnsi="Arial" w:cs="Arial"/>
          <w:b/>
          <w:bCs/>
          <w:sz w:val="24"/>
          <w:szCs w:val="24"/>
        </w:rPr>
        <w:t>DR. ANDRÉ GASPARINI SPADARO</w:t>
      </w:r>
      <w:r w:rsidRPr="003F3087">
        <w:rPr>
          <w:rFonts w:ascii="Arial" w:hAnsi="Arial" w:cs="Arial"/>
          <w:sz w:val="24"/>
          <w:szCs w:val="24"/>
        </w:rPr>
        <w:t>, solicitando, nos termos da Lei Orgân</w:t>
      </w:r>
      <w:r w:rsidR="003F3087">
        <w:rPr>
          <w:rFonts w:ascii="Arial" w:hAnsi="Arial" w:cs="Arial"/>
          <w:sz w:val="24"/>
          <w:szCs w:val="24"/>
        </w:rPr>
        <w:t xml:space="preserve">ica do Município, </w:t>
      </w:r>
      <w:r w:rsidRPr="00177AA8">
        <w:rPr>
          <w:rFonts w:ascii="Arial" w:hAnsi="Arial" w:cs="Arial"/>
          <w:sz w:val="24"/>
          <w:szCs w:val="24"/>
        </w:rPr>
        <w:t xml:space="preserve">informar se o </w:t>
      </w:r>
      <w:r>
        <w:rPr>
          <w:rFonts w:ascii="Arial" w:hAnsi="Arial" w:cs="Arial"/>
          <w:sz w:val="24"/>
          <w:szCs w:val="24"/>
        </w:rPr>
        <w:t>m</w:t>
      </w:r>
      <w:r w:rsidRPr="00177AA8">
        <w:rPr>
          <w:rFonts w:ascii="Arial" w:hAnsi="Arial" w:cs="Arial"/>
          <w:sz w:val="24"/>
          <w:szCs w:val="24"/>
        </w:rPr>
        <w:t xml:space="preserve">unicípio já iniciou as tratativas com os </w:t>
      </w:r>
      <w:r>
        <w:rPr>
          <w:rFonts w:ascii="Arial" w:hAnsi="Arial" w:cs="Arial"/>
          <w:sz w:val="24"/>
          <w:szCs w:val="24"/>
        </w:rPr>
        <w:t>l</w:t>
      </w:r>
      <w:r w:rsidRPr="00177AA8">
        <w:rPr>
          <w:rFonts w:ascii="Arial" w:hAnsi="Arial" w:cs="Arial"/>
          <w:sz w:val="24"/>
          <w:szCs w:val="24"/>
        </w:rPr>
        <w:t>aboratórios que produzem e fornecem os imunizantes</w:t>
      </w:r>
      <w:r>
        <w:rPr>
          <w:rFonts w:ascii="Arial" w:hAnsi="Arial" w:cs="Arial"/>
          <w:sz w:val="24"/>
          <w:szCs w:val="24"/>
        </w:rPr>
        <w:t xml:space="preserve"> contra a Covid-19</w:t>
      </w:r>
      <w:r w:rsidRPr="00177AA8">
        <w:rPr>
          <w:rFonts w:ascii="Arial" w:hAnsi="Arial" w:cs="Arial"/>
          <w:sz w:val="24"/>
          <w:szCs w:val="24"/>
        </w:rPr>
        <w:t xml:space="preserve">, garantindo, assim, maior rapidez no processo licitatório e, consequentemente, no atendimento da nossa população. </w:t>
      </w:r>
    </w:p>
    <w:p w14:paraId="39730311" w14:textId="3610E4DC" w:rsidR="00036AD1" w:rsidRPr="003F3087" w:rsidRDefault="00B52FAD" w:rsidP="00177AA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77AA8">
        <w:rPr>
          <w:rFonts w:ascii="Arial" w:hAnsi="Arial" w:cs="Arial"/>
          <w:sz w:val="24"/>
          <w:szCs w:val="24"/>
        </w:rPr>
        <w:t xml:space="preserve"> </w:t>
      </w:r>
      <w:r w:rsidRPr="003F3087">
        <w:rPr>
          <w:rFonts w:ascii="Arial" w:hAnsi="Arial" w:cs="Arial"/>
          <w:sz w:val="24"/>
          <w:szCs w:val="24"/>
        </w:rPr>
        <w:tab/>
      </w:r>
      <w:r w:rsidRPr="003F3087">
        <w:rPr>
          <w:rFonts w:ascii="Arial" w:hAnsi="Arial" w:cs="Arial"/>
          <w:sz w:val="24"/>
          <w:szCs w:val="24"/>
        </w:rPr>
        <w:tab/>
      </w:r>
    </w:p>
    <w:p w14:paraId="0C498782" w14:textId="0833B330" w:rsidR="00036AD1" w:rsidRPr="003F3087" w:rsidRDefault="00B52FAD" w:rsidP="00AE416B">
      <w:pPr>
        <w:ind w:firstLine="708"/>
        <w:rPr>
          <w:rFonts w:ascii="Arial" w:hAnsi="Arial" w:cs="Arial"/>
          <w:sz w:val="24"/>
          <w:szCs w:val="24"/>
        </w:rPr>
      </w:pPr>
      <w:r w:rsidRPr="003F3087">
        <w:rPr>
          <w:rFonts w:ascii="Arial" w:hAnsi="Arial" w:cs="Arial"/>
          <w:sz w:val="24"/>
          <w:szCs w:val="24"/>
        </w:rPr>
        <w:t>Plenário “V</w:t>
      </w:r>
      <w:r w:rsidRPr="003F3087">
        <w:rPr>
          <w:rFonts w:ascii="Arial" w:hAnsi="Arial" w:cs="Arial"/>
          <w:sz w:val="24"/>
          <w:szCs w:val="24"/>
        </w:rPr>
        <w:t xml:space="preserve">er. Laurindo Ezidoro Jaqueta”, </w:t>
      </w:r>
      <w:r>
        <w:rPr>
          <w:rFonts w:ascii="Arial" w:hAnsi="Arial" w:cs="Arial"/>
          <w:sz w:val="24"/>
          <w:szCs w:val="24"/>
        </w:rPr>
        <w:t>1º</w:t>
      </w:r>
      <w:r w:rsidRPr="003F308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3F3087">
        <w:rPr>
          <w:rFonts w:ascii="Arial" w:hAnsi="Arial" w:cs="Arial"/>
          <w:sz w:val="24"/>
          <w:szCs w:val="24"/>
        </w:rPr>
        <w:t xml:space="preserve"> de 2021.</w:t>
      </w:r>
    </w:p>
    <w:p w14:paraId="7BE04204" w14:textId="77777777" w:rsidR="00F22245" w:rsidRPr="003F3087" w:rsidRDefault="00F22245" w:rsidP="00AE416B">
      <w:pPr>
        <w:ind w:firstLine="708"/>
        <w:rPr>
          <w:rFonts w:ascii="Arial" w:hAnsi="Arial" w:cs="Arial"/>
          <w:sz w:val="24"/>
          <w:szCs w:val="24"/>
        </w:rPr>
      </w:pPr>
    </w:p>
    <w:p w14:paraId="655191B5" w14:textId="77777777" w:rsidR="00B7103E" w:rsidRPr="003F3087" w:rsidRDefault="00B52FAD" w:rsidP="00AE4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3087">
        <w:rPr>
          <w:rFonts w:ascii="Arial" w:hAnsi="Arial" w:cs="Arial"/>
          <w:sz w:val="24"/>
          <w:szCs w:val="24"/>
        </w:rPr>
        <w:t>Vereador Autor</w:t>
      </w:r>
      <w:r w:rsidR="00AE416B" w:rsidRPr="003F3087">
        <w:rPr>
          <w:rFonts w:ascii="Arial" w:hAnsi="Arial" w:cs="Arial"/>
          <w:b/>
          <w:sz w:val="24"/>
          <w:szCs w:val="24"/>
        </w:rPr>
        <w:t xml:space="preserve"> </w:t>
      </w:r>
      <w:r w:rsidRPr="003F3087">
        <w:rPr>
          <w:rFonts w:ascii="Arial" w:hAnsi="Arial" w:cs="Arial"/>
          <w:b/>
          <w:sz w:val="24"/>
          <w:szCs w:val="24"/>
        </w:rPr>
        <w:t>MARCELO SLEIMAN</w:t>
      </w:r>
    </w:p>
    <w:p w14:paraId="0A4CE377" w14:textId="72E0B6B2" w:rsidR="003F3087" w:rsidRDefault="00B52FAD" w:rsidP="00177AA8">
      <w:pPr>
        <w:jc w:val="center"/>
        <w:rPr>
          <w:rFonts w:ascii="Arial" w:hAnsi="Arial" w:cs="Arial"/>
          <w:sz w:val="24"/>
          <w:szCs w:val="24"/>
        </w:rPr>
      </w:pPr>
      <w:r w:rsidRPr="003F3087">
        <w:rPr>
          <w:rFonts w:ascii="Arial" w:hAnsi="Arial" w:cs="Arial"/>
          <w:sz w:val="24"/>
          <w:szCs w:val="24"/>
        </w:rPr>
        <w:t>DEM</w:t>
      </w:r>
    </w:p>
    <w:p w14:paraId="3E683E58" w14:textId="77777777" w:rsidR="00177AA8" w:rsidRDefault="00177AA8" w:rsidP="00036AD1">
      <w:pPr>
        <w:jc w:val="center"/>
        <w:rPr>
          <w:rFonts w:ascii="Arial" w:hAnsi="Arial" w:cs="Arial"/>
          <w:sz w:val="24"/>
          <w:szCs w:val="24"/>
        </w:rPr>
      </w:pPr>
    </w:p>
    <w:p w14:paraId="349B5D57" w14:textId="77777777" w:rsidR="00B52FAD" w:rsidRDefault="00B52FAD" w:rsidP="003F308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7589F8F" w14:textId="77777777" w:rsidR="00B52FAD" w:rsidRDefault="00B52FAD" w:rsidP="003F308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755B28B" w14:textId="4582D4EE" w:rsidR="003F3087" w:rsidRPr="003F3087" w:rsidRDefault="00B52FAD" w:rsidP="003F3087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bookmarkStart w:id="0" w:name="_GoBack"/>
      <w:bookmarkEnd w:id="0"/>
      <w:r w:rsidRPr="003F3087">
        <w:rPr>
          <w:rFonts w:ascii="Arial" w:hAnsi="Arial" w:cs="Arial"/>
          <w:color w:val="BFBFBF" w:themeColor="background1" w:themeShade="BF"/>
          <w:sz w:val="16"/>
          <w:szCs w:val="16"/>
        </w:rPr>
        <w:t>EMS/</w:t>
      </w:r>
      <w:r>
        <w:rPr>
          <w:rFonts w:ascii="Arial" w:hAnsi="Arial" w:cs="Arial"/>
          <w:color w:val="BFBFBF" w:themeColor="background1" w:themeShade="BF"/>
          <w:sz w:val="16"/>
          <w:szCs w:val="16"/>
        </w:rPr>
        <w:t>dvm</w:t>
      </w:r>
    </w:p>
    <w:sectPr w:rsidR="003F3087" w:rsidRPr="003F30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041BC"/>
    <w:rsid w:val="00036AD1"/>
    <w:rsid w:val="00072000"/>
    <w:rsid w:val="000C6B91"/>
    <w:rsid w:val="000D5FC3"/>
    <w:rsid w:val="000E6C35"/>
    <w:rsid w:val="001179BA"/>
    <w:rsid w:val="001439C4"/>
    <w:rsid w:val="00177AA8"/>
    <w:rsid w:val="00227460"/>
    <w:rsid w:val="00246686"/>
    <w:rsid w:val="002B4545"/>
    <w:rsid w:val="002B6778"/>
    <w:rsid w:val="002C1C31"/>
    <w:rsid w:val="0030347E"/>
    <w:rsid w:val="003242A3"/>
    <w:rsid w:val="00330EEE"/>
    <w:rsid w:val="003C6496"/>
    <w:rsid w:val="003D0779"/>
    <w:rsid w:val="003F3087"/>
    <w:rsid w:val="00402F58"/>
    <w:rsid w:val="0040490F"/>
    <w:rsid w:val="00467B0F"/>
    <w:rsid w:val="004D4BC2"/>
    <w:rsid w:val="005203BE"/>
    <w:rsid w:val="00591BA9"/>
    <w:rsid w:val="005D6615"/>
    <w:rsid w:val="005F501A"/>
    <w:rsid w:val="0060347D"/>
    <w:rsid w:val="00631767"/>
    <w:rsid w:val="00674E9B"/>
    <w:rsid w:val="006A6030"/>
    <w:rsid w:val="00764A9F"/>
    <w:rsid w:val="008919F1"/>
    <w:rsid w:val="008A2735"/>
    <w:rsid w:val="008E7B6F"/>
    <w:rsid w:val="00931265"/>
    <w:rsid w:val="00984521"/>
    <w:rsid w:val="00A22CAF"/>
    <w:rsid w:val="00A92F35"/>
    <w:rsid w:val="00AB3EBB"/>
    <w:rsid w:val="00AE416B"/>
    <w:rsid w:val="00B20619"/>
    <w:rsid w:val="00B52FAD"/>
    <w:rsid w:val="00B7103E"/>
    <w:rsid w:val="00C5617D"/>
    <w:rsid w:val="00CA49D3"/>
    <w:rsid w:val="00CC5D9C"/>
    <w:rsid w:val="00D0775A"/>
    <w:rsid w:val="00D46AC9"/>
    <w:rsid w:val="00D61BA0"/>
    <w:rsid w:val="00D801FC"/>
    <w:rsid w:val="00D804CF"/>
    <w:rsid w:val="00F22245"/>
    <w:rsid w:val="00F42AE5"/>
    <w:rsid w:val="00FC742D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0F27F-B957-4FBF-AEEC-564D7B57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customStyle="1" w:styleId="textexposedshow">
    <w:name w:val="textexposedshow"/>
    <w:basedOn w:val="Fontepargpadro"/>
    <w:rsid w:val="00D8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95DAB-F136-4B0D-ABC1-CA155B9F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8</cp:revision>
  <dcterms:created xsi:type="dcterms:W3CDTF">2021-02-10T22:04:00Z</dcterms:created>
  <dcterms:modified xsi:type="dcterms:W3CDTF">2021-02-26T12:53:00Z</dcterms:modified>
</cp:coreProperties>
</file>